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E098B" w:rsidTr="00FE098B">
        <w:trPr>
          <w:trHeight w:val="122"/>
        </w:trPr>
        <w:tc>
          <w:tcPr>
            <w:tcW w:w="541" w:type="dxa"/>
            <w:hideMark/>
          </w:tcPr>
          <w:p w:rsidR="00FE098B" w:rsidRDefault="00FE098B" w:rsidP="00FE098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98B" w:rsidRDefault="00FE098B" w:rsidP="00FE098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ноября 2024 года</w:t>
            </w:r>
          </w:p>
        </w:tc>
        <w:tc>
          <w:tcPr>
            <w:tcW w:w="3470" w:type="dxa"/>
          </w:tcPr>
          <w:p w:rsidR="00FE098B" w:rsidRDefault="00FE098B" w:rsidP="00FE098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E098B" w:rsidRDefault="00FE098B" w:rsidP="00FE098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98B" w:rsidRDefault="00FE098B" w:rsidP="00FE098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1835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58457B" w:rsidRDefault="0058457B" w:rsidP="002C3284">
      <w:pPr>
        <w:spacing w:line="360" w:lineRule="auto"/>
        <w:jc w:val="both"/>
        <w:rPr>
          <w:sz w:val="26"/>
          <w:szCs w:val="26"/>
        </w:rPr>
      </w:pPr>
    </w:p>
    <w:p w:rsidR="00AB5764" w:rsidRDefault="00AB5764" w:rsidP="002C3284">
      <w:pPr>
        <w:spacing w:line="360" w:lineRule="auto"/>
        <w:jc w:val="both"/>
        <w:rPr>
          <w:sz w:val="26"/>
          <w:szCs w:val="26"/>
        </w:rPr>
      </w:pPr>
    </w:p>
    <w:p w:rsidR="00FE098B" w:rsidRDefault="00FE098B" w:rsidP="002C3284">
      <w:pPr>
        <w:spacing w:line="360" w:lineRule="auto"/>
        <w:jc w:val="both"/>
        <w:rPr>
          <w:sz w:val="26"/>
          <w:szCs w:val="26"/>
        </w:rPr>
      </w:pPr>
    </w:p>
    <w:p w:rsidR="00AB5764" w:rsidRDefault="00AB5764" w:rsidP="002C3284">
      <w:pPr>
        <w:spacing w:line="360" w:lineRule="auto"/>
        <w:jc w:val="both"/>
        <w:rPr>
          <w:sz w:val="26"/>
          <w:szCs w:val="26"/>
        </w:rPr>
      </w:pPr>
    </w:p>
    <w:p w:rsidR="0064386E" w:rsidRDefault="0058457B" w:rsidP="00F67ABC">
      <w:pPr>
        <w:jc w:val="center"/>
        <w:rPr>
          <w:b/>
          <w:sz w:val="26"/>
          <w:szCs w:val="26"/>
        </w:rPr>
      </w:pPr>
      <w:r w:rsidRPr="0043586E">
        <w:rPr>
          <w:b/>
          <w:sz w:val="26"/>
          <w:szCs w:val="26"/>
        </w:rPr>
        <w:t>О</w:t>
      </w:r>
      <w:r w:rsidR="002C3284" w:rsidRPr="0043586E">
        <w:rPr>
          <w:b/>
          <w:sz w:val="26"/>
          <w:szCs w:val="26"/>
        </w:rPr>
        <w:t xml:space="preserve"> внесении изменений </w:t>
      </w:r>
      <w:r w:rsidR="006E4D46">
        <w:rPr>
          <w:b/>
          <w:sz w:val="26"/>
          <w:szCs w:val="26"/>
        </w:rPr>
        <w:t xml:space="preserve">в </w:t>
      </w:r>
      <w:r w:rsidR="0064386E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2C3284" w:rsidRPr="0043586E" w:rsidRDefault="0064386E" w:rsidP="00F67A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03 августа 2011 года № 4296 </w:t>
      </w:r>
    </w:p>
    <w:p w:rsidR="0058457B" w:rsidRPr="002C3284" w:rsidRDefault="0058457B" w:rsidP="002C3284">
      <w:pPr>
        <w:spacing w:line="360" w:lineRule="auto"/>
        <w:jc w:val="center"/>
        <w:rPr>
          <w:sz w:val="26"/>
          <w:szCs w:val="26"/>
        </w:rPr>
      </w:pPr>
    </w:p>
    <w:p w:rsidR="0058457B" w:rsidRPr="002C3284" w:rsidRDefault="0058457B" w:rsidP="002C3284">
      <w:pPr>
        <w:spacing w:line="360" w:lineRule="auto"/>
        <w:jc w:val="both"/>
        <w:rPr>
          <w:sz w:val="26"/>
          <w:szCs w:val="26"/>
        </w:rPr>
      </w:pPr>
    </w:p>
    <w:p w:rsidR="002C3284" w:rsidRPr="00FD7A80" w:rsidRDefault="002C3284" w:rsidP="00784FA0">
      <w:pPr>
        <w:spacing w:line="360" w:lineRule="auto"/>
        <w:ind w:firstLine="708"/>
        <w:jc w:val="both"/>
        <w:rPr>
          <w:sz w:val="26"/>
          <w:szCs w:val="26"/>
        </w:rPr>
      </w:pPr>
      <w:r w:rsidRPr="002C3284">
        <w:rPr>
          <w:sz w:val="26"/>
          <w:szCs w:val="26"/>
        </w:rPr>
        <w:t xml:space="preserve">В соответствии с Федеральным </w:t>
      </w:r>
      <w:hyperlink r:id="rId10" w:history="1">
        <w:r w:rsidRPr="002C3284">
          <w:rPr>
            <w:rStyle w:val="aa"/>
            <w:color w:val="auto"/>
            <w:sz w:val="26"/>
            <w:szCs w:val="26"/>
            <w:u w:val="none"/>
          </w:rPr>
          <w:t>законом</w:t>
        </w:r>
      </w:hyperlink>
      <w:r w:rsidRPr="002C3284">
        <w:rPr>
          <w:sz w:val="26"/>
          <w:szCs w:val="26"/>
        </w:rPr>
        <w:t xml:space="preserve"> от 6 октября 2003 года </w:t>
      </w:r>
      <w:r w:rsidR="00770DED">
        <w:rPr>
          <w:sz w:val="26"/>
          <w:szCs w:val="26"/>
        </w:rPr>
        <w:t>№</w:t>
      </w:r>
      <w:r w:rsidRPr="002C3284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C3284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2C3284">
        <w:rPr>
          <w:sz w:val="26"/>
          <w:szCs w:val="26"/>
        </w:rPr>
        <w:t xml:space="preserve">, </w:t>
      </w:r>
      <w:r w:rsidRPr="00FD7A80">
        <w:rPr>
          <w:sz w:val="26"/>
          <w:szCs w:val="26"/>
        </w:rPr>
        <w:t xml:space="preserve">на основании статей 27, 44 Устава </w:t>
      </w:r>
      <w:r>
        <w:rPr>
          <w:sz w:val="26"/>
          <w:szCs w:val="26"/>
        </w:rPr>
        <w:t>городского округа города Вологды</w:t>
      </w:r>
      <w:r w:rsidRPr="00FD7A80">
        <w:rPr>
          <w:sz w:val="26"/>
          <w:szCs w:val="26"/>
        </w:rPr>
        <w:t xml:space="preserve"> ПОСТАНОВЛЯЮ:</w:t>
      </w:r>
    </w:p>
    <w:p w:rsidR="00770DED" w:rsidRDefault="00E95324" w:rsidP="004B789F">
      <w:pPr>
        <w:pStyle w:val="ab"/>
        <w:numPr>
          <w:ilvl w:val="0"/>
          <w:numId w:val="1"/>
        </w:numPr>
        <w:tabs>
          <w:tab w:val="left" w:pos="1276"/>
        </w:tabs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985AF3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BC31C1">
        <w:rPr>
          <w:sz w:val="26"/>
          <w:szCs w:val="26"/>
        </w:rPr>
        <w:t xml:space="preserve"> Порядок</w:t>
      </w:r>
      <w:r w:rsidR="00BC31C1" w:rsidRPr="002C3284">
        <w:rPr>
          <w:sz w:val="26"/>
          <w:szCs w:val="26"/>
        </w:rPr>
        <w:t xml:space="preserve"> представления и рассмотрения в Администрации города Вологды ходатайств по вопросам увековечения выдающихся событий и имен граждан, связ</w:t>
      </w:r>
      <w:r w:rsidR="00BC31C1">
        <w:rPr>
          <w:sz w:val="26"/>
          <w:szCs w:val="26"/>
        </w:rPr>
        <w:t xml:space="preserve">анных с историей города Вологды, утвержденный </w:t>
      </w:r>
      <w:r w:rsidR="002C3284">
        <w:rPr>
          <w:sz w:val="26"/>
          <w:szCs w:val="26"/>
        </w:rPr>
        <w:t>постановление</w:t>
      </w:r>
      <w:r w:rsidR="00BC31C1">
        <w:rPr>
          <w:sz w:val="26"/>
          <w:szCs w:val="26"/>
        </w:rPr>
        <w:t>м</w:t>
      </w:r>
      <w:r w:rsidR="002C3284">
        <w:rPr>
          <w:sz w:val="26"/>
          <w:szCs w:val="26"/>
        </w:rPr>
        <w:t xml:space="preserve"> Администрации города Вологды от</w:t>
      </w:r>
      <w:r w:rsidR="00770DED">
        <w:rPr>
          <w:sz w:val="26"/>
          <w:szCs w:val="26"/>
        </w:rPr>
        <w:t xml:space="preserve"> </w:t>
      </w:r>
      <w:r w:rsidR="00BC31C1">
        <w:rPr>
          <w:sz w:val="26"/>
          <w:szCs w:val="26"/>
        </w:rPr>
        <w:t xml:space="preserve">03 августа 2011 года № 4296 </w:t>
      </w:r>
      <w:r w:rsidR="002C3284">
        <w:rPr>
          <w:sz w:val="26"/>
          <w:szCs w:val="26"/>
        </w:rPr>
        <w:t>(с последующими изменениями)</w:t>
      </w:r>
      <w:r w:rsidR="008752A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70DED">
        <w:rPr>
          <w:sz w:val="26"/>
          <w:szCs w:val="26"/>
        </w:rPr>
        <w:t>следующие изменения:</w:t>
      </w:r>
    </w:p>
    <w:p w:rsidR="00E95324" w:rsidRPr="002E7A4E" w:rsidRDefault="00BC31C1" w:rsidP="004B789F">
      <w:pPr>
        <w:pStyle w:val="ab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тринадцатом пункта 3.2</w:t>
      </w:r>
      <w:r w:rsidR="00E17AB6" w:rsidRPr="002E7A4E">
        <w:rPr>
          <w:sz w:val="26"/>
          <w:szCs w:val="26"/>
        </w:rPr>
        <w:t xml:space="preserve"> слова «Управлением архитектуры Администрации города Вологды (далее - УА)» </w:t>
      </w:r>
      <w:r w:rsidR="00E95324" w:rsidRPr="002E7A4E">
        <w:rPr>
          <w:sz w:val="26"/>
          <w:szCs w:val="26"/>
        </w:rPr>
        <w:t>замени</w:t>
      </w:r>
      <w:r w:rsidR="00E17AB6" w:rsidRPr="002E7A4E">
        <w:rPr>
          <w:sz w:val="26"/>
          <w:szCs w:val="26"/>
        </w:rPr>
        <w:t xml:space="preserve">ть словами «Департаментом архитектуры и градостроительства Администрации города Вологды (далее - </w:t>
      </w:r>
      <w:proofErr w:type="spellStart"/>
      <w:r w:rsidR="00E17AB6" w:rsidRPr="002E7A4E">
        <w:rPr>
          <w:sz w:val="26"/>
          <w:szCs w:val="26"/>
        </w:rPr>
        <w:t>ДА</w:t>
      </w:r>
      <w:r w:rsidR="00AD1CD2">
        <w:rPr>
          <w:sz w:val="26"/>
          <w:szCs w:val="26"/>
        </w:rPr>
        <w:t>и</w:t>
      </w:r>
      <w:r w:rsidR="00E17AB6" w:rsidRPr="002E7A4E">
        <w:rPr>
          <w:sz w:val="26"/>
          <w:szCs w:val="26"/>
        </w:rPr>
        <w:t>Г</w:t>
      </w:r>
      <w:proofErr w:type="spellEnd"/>
      <w:r w:rsidR="00E17AB6" w:rsidRPr="002E7A4E">
        <w:rPr>
          <w:sz w:val="26"/>
          <w:szCs w:val="26"/>
        </w:rPr>
        <w:t>)».</w:t>
      </w:r>
    </w:p>
    <w:p w:rsidR="002E7A4E" w:rsidRPr="002E7A4E" w:rsidRDefault="00E17AB6" w:rsidP="004B789F">
      <w:pPr>
        <w:pStyle w:val="ab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E7A4E">
        <w:rPr>
          <w:sz w:val="26"/>
          <w:szCs w:val="26"/>
        </w:rPr>
        <w:t xml:space="preserve">В абзаце третьем пункта 5.1 </w:t>
      </w:r>
      <w:r w:rsidR="00AB5764">
        <w:rPr>
          <w:sz w:val="26"/>
          <w:szCs w:val="26"/>
        </w:rPr>
        <w:t>слова</w:t>
      </w:r>
      <w:r w:rsidRPr="002E7A4E">
        <w:rPr>
          <w:sz w:val="26"/>
          <w:szCs w:val="26"/>
        </w:rPr>
        <w:t xml:space="preserve"> «УА» заменить </w:t>
      </w:r>
      <w:r w:rsidR="00AB5764">
        <w:rPr>
          <w:sz w:val="26"/>
          <w:szCs w:val="26"/>
        </w:rPr>
        <w:t xml:space="preserve">словами </w:t>
      </w:r>
      <w:r w:rsidRPr="002E7A4E">
        <w:rPr>
          <w:sz w:val="26"/>
          <w:szCs w:val="26"/>
        </w:rPr>
        <w:t>«</w:t>
      </w:r>
      <w:proofErr w:type="spellStart"/>
      <w:r w:rsidRPr="002E7A4E">
        <w:rPr>
          <w:sz w:val="26"/>
          <w:szCs w:val="26"/>
        </w:rPr>
        <w:t>ДА</w:t>
      </w:r>
      <w:r w:rsidR="00AD1CD2">
        <w:rPr>
          <w:sz w:val="26"/>
          <w:szCs w:val="26"/>
        </w:rPr>
        <w:t>и</w:t>
      </w:r>
      <w:r w:rsidRPr="002E7A4E">
        <w:rPr>
          <w:sz w:val="26"/>
          <w:szCs w:val="26"/>
        </w:rPr>
        <w:t>Г</w:t>
      </w:r>
      <w:proofErr w:type="spellEnd"/>
      <w:r w:rsidRPr="002E7A4E">
        <w:rPr>
          <w:sz w:val="26"/>
          <w:szCs w:val="26"/>
        </w:rPr>
        <w:t>».</w:t>
      </w:r>
    </w:p>
    <w:p w:rsidR="002B7E79" w:rsidRPr="002E7A4E" w:rsidRDefault="00A75996" w:rsidP="004B789F">
      <w:pPr>
        <w:pStyle w:val="ab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E7A4E">
        <w:rPr>
          <w:sz w:val="26"/>
          <w:szCs w:val="26"/>
        </w:rPr>
        <w:t xml:space="preserve">В пункте </w:t>
      </w:r>
      <w:r w:rsidR="002B7E79" w:rsidRPr="002E7A4E">
        <w:rPr>
          <w:sz w:val="26"/>
          <w:szCs w:val="26"/>
        </w:rPr>
        <w:t>6.1</w:t>
      </w:r>
      <w:r w:rsidRPr="002E7A4E">
        <w:rPr>
          <w:sz w:val="26"/>
          <w:szCs w:val="26"/>
        </w:rPr>
        <w:t xml:space="preserve"> слова «</w:t>
      </w:r>
      <w:r w:rsidR="002B7E79" w:rsidRPr="002E7A4E">
        <w:rPr>
          <w:sz w:val="26"/>
          <w:szCs w:val="26"/>
        </w:rPr>
        <w:t>Департаментом градостроительства Администрации города Вологды (далее - ДГ)</w:t>
      </w:r>
      <w:r w:rsidR="002E7A4E" w:rsidRPr="002E7A4E">
        <w:rPr>
          <w:sz w:val="26"/>
          <w:szCs w:val="26"/>
        </w:rPr>
        <w:t xml:space="preserve">» заменить </w:t>
      </w:r>
      <w:r w:rsidR="00AB5764">
        <w:rPr>
          <w:sz w:val="26"/>
          <w:szCs w:val="26"/>
        </w:rPr>
        <w:t xml:space="preserve">словами </w:t>
      </w:r>
      <w:r w:rsidR="002E7A4E" w:rsidRPr="002E7A4E">
        <w:rPr>
          <w:sz w:val="26"/>
          <w:szCs w:val="26"/>
        </w:rPr>
        <w:t>«</w:t>
      </w:r>
      <w:proofErr w:type="spellStart"/>
      <w:r w:rsidR="002E7A4E" w:rsidRPr="002E7A4E">
        <w:rPr>
          <w:sz w:val="26"/>
          <w:szCs w:val="26"/>
        </w:rPr>
        <w:t>ДА</w:t>
      </w:r>
      <w:r w:rsidR="00AD1CD2">
        <w:rPr>
          <w:sz w:val="26"/>
          <w:szCs w:val="26"/>
        </w:rPr>
        <w:t>и</w:t>
      </w:r>
      <w:r w:rsidR="002E7A4E" w:rsidRPr="002E7A4E">
        <w:rPr>
          <w:sz w:val="26"/>
          <w:szCs w:val="26"/>
        </w:rPr>
        <w:t>Г</w:t>
      </w:r>
      <w:proofErr w:type="spellEnd"/>
      <w:r w:rsidR="002E7A4E" w:rsidRPr="002E7A4E">
        <w:rPr>
          <w:sz w:val="26"/>
          <w:szCs w:val="26"/>
        </w:rPr>
        <w:t xml:space="preserve">». </w:t>
      </w:r>
      <w:r w:rsidR="002B7E79" w:rsidRPr="002E7A4E">
        <w:rPr>
          <w:sz w:val="26"/>
          <w:szCs w:val="26"/>
        </w:rPr>
        <w:t xml:space="preserve"> </w:t>
      </w:r>
    </w:p>
    <w:p w:rsidR="00E17AB6" w:rsidRPr="002E7A4E" w:rsidRDefault="002E7A4E" w:rsidP="0064386E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2E7A4E">
        <w:rPr>
          <w:sz w:val="26"/>
          <w:szCs w:val="26"/>
        </w:rPr>
        <w:lastRenderedPageBreak/>
        <w:t xml:space="preserve">В пункте 6.3 </w:t>
      </w:r>
      <w:r w:rsidR="00AB5764">
        <w:rPr>
          <w:sz w:val="26"/>
          <w:szCs w:val="26"/>
        </w:rPr>
        <w:t>слова</w:t>
      </w:r>
      <w:r w:rsidRPr="002E7A4E">
        <w:rPr>
          <w:sz w:val="26"/>
          <w:szCs w:val="26"/>
        </w:rPr>
        <w:t xml:space="preserve"> «ДГ» заменить  </w:t>
      </w:r>
      <w:r w:rsidR="00AB5764">
        <w:rPr>
          <w:sz w:val="26"/>
          <w:szCs w:val="26"/>
        </w:rPr>
        <w:t>словами</w:t>
      </w:r>
      <w:r w:rsidRPr="002E7A4E">
        <w:rPr>
          <w:sz w:val="26"/>
          <w:szCs w:val="26"/>
        </w:rPr>
        <w:t xml:space="preserve"> «</w:t>
      </w:r>
      <w:proofErr w:type="spellStart"/>
      <w:r w:rsidRPr="002E7A4E">
        <w:rPr>
          <w:sz w:val="26"/>
          <w:szCs w:val="26"/>
        </w:rPr>
        <w:t>ДА</w:t>
      </w:r>
      <w:r w:rsidR="00AD1CD2">
        <w:rPr>
          <w:sz w:val="26"/>
          <w:szCs w:val="26"/>
        </w:rPr>
        <w:t>и</w:t>
      </w:r>
      <w:r w:rsidRPr="002E7A4E">
        <w:rPr>
          <w:sz w:val="26"/>
          <w:szCs w:val="26"/>
        </w:rPr>
        <w:t>Г</w:t>
      </w:r>
      <w:proofErr w:type="spellEnd"/>
      <w:r w:rsidRPr="002E7A4E">
        <w:rPr>
          <w:sz w:val="26"/>
          <w:szCs w:val="26"/>
        </w:rPr>
        <w:t xml:space="preserve">».  </w:t>
      </w:r>
    </w:p>
    <w:p w:rsidR="00985AF3" w:rsidRPr="0064386E" w:rsidRDefault="00985AF3" w:rsidP="0064386E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4386E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58457B" w:rsidRDefault="0058457B" w:rsidP="00784FA0">
      <w:pPr>
        <w:spacing w:line="360" w:lineRule="auto"/>
        <w:ind w:firstLine="708"/>
        <w:jc w:val="both"/>
        <w:rPr>
          <w:sz w:val="26"/>
          <w:szCs w:val="26"/>
        </w:rPr>
      </w:pPr>
    </w:p>
    <w:p w:rsidR="0058457B" w:rsidRDefault="0058457B" w:rsidP="00784FA0">
      <w:pPr>
        <w:spacing w:line="360" w:lineRule="auto"/>
        <w:ind w:firstLine="708"/>
        <w:jc w:val="both"/>
        <w:rPr>
          <w:sz w:val="26"/>
          <w:szCs w:val="26"/>
        </w:rPr>
      </w:pPr>
    </w:p>
    <w:p w:rsidR="0058457B" w:rsidRPr="0031590A" w:rsidRDefault="0058457B" w:rsidP="0058457B">
      <w:pPr>
        <w:jc w:val="both"/>
      </w:pPr>
      <w:r w:rsidRPr="0031590A">
        <w:rPr>
          <w:sz w:val="26"/>
          <w:szCs w:val="26"/>
        </w:rPr>
        <w:t xml:space="preserve">Мэр города Вологды                                                                               </w:t>
      </w:r>
      <w:r w:rsidR="00BC31C1">
        <w:rPr>
          <w:sz w:val="26"/>
          <w:szCs w:val="26"/>
        </w:rPr>
        <w:t xml:space="preserve">   </w:t>
      </w:r>
      <w:r w:rsidR="00AB5764">
        <w:rPr>
          <w:sz w:val="26"/>
          <w:szCs w:val="26"/>
        </w:rPr>
        <w:t xml:space="preserve">А.Н. </w:t>
      </w:r>
      <w:proofErr w:type="spellStart"/>
      <w:r w:rsidR="00AB5764">
        <w:rPr>
          <w:sz w:val="26"/>
          <w:szCs w:val="26"/>
        </w:rPr>
        <w:t>Накрошаев</w:t>
      </w:r>
      <w:proofErr w:type="spellEnd"/>
      <w:r w:rsidR="002E7A4E">
        <w:rPr>
          <w:sz w:val="26"/>
          <w:szCs w:val="26"/>
        </w:rPr>
        <w:t xml:space="preserve"> </w:t>
      </w:r>
    </w:p>
    <w:p w:rsidR="0058457B" w:rsidRPr="007D66EC" w:rsidRDefault="0058457B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E17AB6">
      <w:pgSz w:w="11907" w:h="16840"/>
      <w:pgMar w:top="1134" w:right="68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A3" w:rsidRDefault="002971A3" w:rsidP="000C33DF">
      <w:r>
        <w:separator/>
      </w:r>
    </w:p>
  </w:endnote>
  <w:endnote w:type="continuationSeparator" w:id="0">
    <w:p w:rsidR="002971A3" w:rsidRDefault="002971A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A3" w:rsidRDefault="002971A3" w:rsidP="000C33DF">
      <w:r>
        <w:separator/>
      </w:r>
    </w:p>
  </w:footnote>
  <w:footnote w:type="continuationSeparator" w:id="0">
    <w:p w:rsidR="002971A3" w:rsidRDefault="002971A3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D81"/>
    <w:multiLevelType w:val="multilevel"/>
    <w:tmpl w:val="ADEE1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B644885"/>
    <w:multiLevelType w:val="multilevel"/>
    <w:tmpl w:val="C8169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788A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C414C"/>
    <w:rsid w:val="0011337A"/>
    <w:rsid w:val="00114E81"/>
    <w:rsid w:val="001170FA"/>
    <w:rsid w:val="00132253"/>
    <w:rsid w:val="0013523D"/>
    <w:rsid w:val="00153CF5"/>
    <w:rsid w:val="00164642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D27ED"/>
    <w:rsid w:val="001D449A"/>
    <w:rsid w:val="001E25B4"/>
    <w:rsid w:val="001F5752"/>
    <w:rsid w:val="00205FE2"/>
    <w:rsid w:val="00206A7B"/>
    <w:rsid w:val="002273D0"/>
    <w:rsid w:val="00242EF2"/>
    <w:rsid w:val="00244F16"/>
    <w:rsid w:val="00253AC1"/>
    <w:rsid w:val="00267B5B"/>
    <w:rsid w:val="00267E4F"/>
    <w:rsid w:val="00270738"/>
    <w:rsid w:val="00282924"/>
    <w:rsid w:val="00291B3F"/>
    <w:rsid w:val="002957E0"/>
    <w:rsid w:val="002971A3"/>
    <w:rsid w:val="002B075C"/>
    <w:rsid w:val="002B7E79"/>
    <w:rsid w:val="002C04AE"/>
    <w:rsid w:val="002C3284"/>
    <w:rsid w:val="002E785F"/>
    <w:rsid w:val="002E7A4E"/>
    <w:rsid w:val="002F2F1C"/>
    <w:rsid w:val="002F5F52"/>
    <w:rsid w:val="002F657D"/>
    <w:rsid w:val="002F7112"/>
    <w:rsid w:val="002F7FB3"/>
    <w:rsid w:val="00316024"/>
    <w:rsid w:val="00325A55"/>
    <w:rsid w:val="00335890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4FBA"/>
    <w:rsid w:val="00421B9E"/>
    <w:rsid w:val="0042582C"/>
    <w:rsid w:val="0043586E"/>
    <w:rsid w:val="00441706"/>
    <w:rsid w:val="00441E16"/>
    <w:rsid w:val="00455AD8"/>
    <w:rsid w:val="0046132B"/>
    <w:rsid w:val="00474A57"/>
    <w:rsid w:val="00480AE6"/>
    <w:rsid w:val="0048160A"/>
    <w:rsid w:val="0048434B"/>
    <w:rsid w:val="00484C9E"/>
    <w:rsid w:val="00493BF5"/>
    <w:rsid w:val="00496027"/>
    <w:rsid w:val="004B789F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729E3"/>
    <w:rsid w:val="0058457B"/>
    <w:rsid w:val="00585AD9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5DFA"/>
    <w:rsid w:val="005D7A69"/>
    <w:rsid w:val="005E5975"/>
    <w:rsid w:val="005F09D6"/>
    <w:rsid w:val="00601EBE"/>
    <w:rsid w:val="006221A7"/>
    <w:rsid w:val="0062377C"/>
    <w:rsid w:val="00632CD6"/>
    <w:rsid w:val="0063684F"/>
    <w:rsid w:val="0064386E"/>
    <w:rsid w:val="00650AD0"/>
    <w:rsid w:val="006525CD"/>
    <w:rsid w:val="00671040"/>
    <w:rsid w:val="00673B0F"/>
    <w:rsid w:val="006829E7"/>
    <w:rsid w:val="00686E00"/>
    <w:rsid w:val="00691A25"/>
    <w:rsid w:val="006929EC"/>
    <w:rsid w:val="006A7EBF"/>
    <w:rsid w:val="006B0A51"/>
    <w:rsid w:val="006C3DD8"/>
    <w:rsid w:val="006D5E27"/>
    <w:rsid w:val="006E4D46"/>
    <w:rsid w:val="006F7CD5"/>
    <w:rsid w:val="00717427"/>
    <w:rsid w:val="00726832"/>
    <w:rsid w:val="007307D3"/>
    <w:rsid w:val="007334C1"/>
    <w:rsid w:val="00741E54"/>
    <w:rsid w:val="00755149"/>
    <w:rsid w:val="00764231"/>
    <w:rsid w:val="007707EF"/>
    <w:rsid w:val="00770DED"/>
    <w:rsid w:val="00784FA0"/>
    <w:rsid w:val="00797BEC"/>
    <w:rsid w:val="007B0114"/>
    <w:rsid w:val="007B031A"/>
    <w:rsid w:val="007B7F30"/>
    <w:rsid w:val="007C384C"/>
    <w:rsid w:val="007D0E4C"/>
    <w:rsid w:val="007D1C6A"/>
    <w:rsid w:val="007D57EE"/>
    <w:rsid w:val="007E2B17"/>
    <w:rsid w:val="0080584F"/>
    <w:rsid w:val="00806F5B"/>
    <w:rsid w:val="008159A6"/>
    <w:rsid w:val="0084244E"/>
    <w:rsid w:val="008752A8"/>
    <w:rsid w:val="00875BE7"/>
    <w:rsid w:val="00876164"/>
    <w:rsid w:val="008B2AFE"/>
    <w:rsid w:val="008B54B2"/>
    <w:rsid w:val="008C28B6"/>
    <w:rsid w:val="008D4722"/>
    <w:rsid w:val="008E15C0"/>
    <w:rsid w:val="008E28EB"/>
    <w:rsid w:val="0090003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5AF3"/>
    <w:rsid w:val="009959AE"/>
    <w:rsid w:val="009966E2"/>
    <w:rsid w:val="009B0F92"/>
    <w:rsid w:val="009B2223"/>
    <w:rsid w:val="009B33FC"/>
    <w:rsid w:val="009B6E93"/>
    <w:rsid w:val="009C2A40"/>
    <w:rsid w:val="009C41D2"/>
    <w:rsid w:val="009D4384"/>
    <w:rsid w:val="009D6F2C"/>
    <w:rsid w:val="009F65A5"/>
    <w:rsid w:val="00A06EAF"/>
    <w:rsid w:val="00A11FF9"/>
    <w:rsid w:val="00A143FC"/>
    <w:rsid w:val="00A23395"/>
    <w:rsid w:val="00A33D17"/>
    <w:rsid w:val="00A52600"/>
    <w:rsid w:val="00A55BCA"/>
    <w:rsid w:val="00A57F52"/>
    <w:rsid w:val="00A65F7E"/>
    <w:rsid w:val="00A75996"/>
    <w:rsid w:val="00AA6269"/>
    <w:rsid w:val="00AB5764"/>
    <w:rsid w:val="00AB6192"/>
    <w:rsid w:val="00AB7C19"/>
    <w:rsid w:val="00AB7E07"/>
    <w:rsid w:val="00AC5AF9"/>
    <w:rsid w:val="00AD0D68"/>
    <w:rsid w:val="00AD1CD2"/>
    <w:rsid w:val="00AE54B4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31C1"/>
    <w:rsid w:val="00BD352C"/>
    <w:rsid w:val="00BD7D78"/>
    <w:rsid w:val="00BE0793"/>
    <w:rsid w:val="00BF33EF"/>
    <w:rsid w:val="00C135A3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860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4D06"/>
    <w:rsid w:val="00DC7DFF"/>
    <w:rsid w:val="00DD66DB"/>
    <w:rsid w:val="00DE3D8F"/>
    <w:rsid w:val="00DF78BE"/>
    <w:rsid w:val="00E034DB"/>
    <w:rsid w:val="00E12F38"/>
    <w:rsid w:val="00E17AB6"/>
    <w:rsid w:val="00E25A28"/>
    <w:rsid w:val="00E403DF"/>
    <w:rsid w:val="00E44EBA"/>
    <w:rsid w:val="00E6049B"/>
    <w:rsid w:val="00E8140A"/>
    <w:rsid w:val="00E95324"/>
    <w:rsid w:val="00EB0428"/>
    <w:rsid w:val="00EB240D"/>
    <w:rsid w:val="00EB2437"/>
    <w:rsid w:val="00EB7255"/>
    <w:rsid w:val="00EC2884"/>
    <w:rsid w:val="00ED665A"/>
    <w:rsid w:val="00EF3F6F"/>
    <w:rsid w:val="00EF404A"/>
    <w:rsid w:val="00F13349"/>
    <w:rsid w:val="00F164A2"/>
    <w:rsid w:val="00F24228"/>
    <w:rsid w:val="00F25684"/>
    <w:rsid w:val="00F35F09"/>
    <w:rsid w:val="00F407D5"/>
    <w:rsid w:val="00F53E51"/>
    <w:rsid w:val="00F66F2F"/>
    <w:rsid w:val="00F67ABC"/>
    <w:rsid w:val="00F762D7"/>
    <w:rsid w:val="00F803BE"/>
    <w:rsid w:val="00FA0557"/>
    <w:rsid w:val="00FC3710"/>
    <w:rsid w:val="00FE0148"/>
    <w:rsid w:val="00FE098B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2C328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C3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2C328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C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31092AD4E43E2ED08D7C663F5413E0AFA9C75DF4E176D26BAA1FD4C6C1C037735F1CF1F20DB2C62A20C346036772039D6646B6CDBBF534m0Q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407D-C7E0-45F4-85D4-D4DF897C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2021-07-14T13:48:00Z</cp:lastPrinted>
  <dcterms:created xsi:type="dcterms:W3CDTF">2024-11-21T07:29:00Z</dcterms:created>
  <dcterms:modified xsi:type="dcterms:W3CDTF">2024-11-21T07:29:00Z</dcterms:modified>
</cp:coreProperties>
</file>